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FE" w:rsidRPr="00633375" w:rsidRDefault="00616CFE" w:rsidP="00616CFE">
      <w:pPr>
        <w:tabs>
          <w:tab w:val="left" w:pos="6545"/>
        </w:tabs>
        <w:spacing w:after="0" w:line="240" w:lineRule="auto"/>
        <w:textAlignment w:val="baseline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Pr="00633375">
        <w:rPr>
          <w:rFonts w:ascii="Times New Roman" w:hAnsi="Times New Roman"/>
          <w:iCs/>
          <w:sz w:val="24"/>
          <w:szCs w:val="24"/>
        </w:rPr>
        <w:t xml:space="preserve">Приложение </w:t>
      </w:r>
    </w:p>
    <w:p w:rsidR="00616CFE" w:rsidRPr="00633375" w:rsidRDefault="00616CFE" w:rsidP="00616CFE">
      <w:pPr>
        <w:tabs>
          <w:tab w:val="left" w:pos="6545"/>
        </w:tabs>
        <w:spacing w:after="0" w:line="240" w:lineRule="auto"/>
        <w:jc w:val="center"/>
        <w:textAlignment w:val="baseline"/>
        <w:rPr>
          <w:rFonts w:ascii="Times New Roman" w:hAnsi="Times New Roman"/>
          <w:iCs/>
          <w:sz w:val="24"/>
          <w:szCs w:val="24"/>
        </w:rPr>
      </w:pPr>
      <w:r w:rsidRPr="00633375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               </w:t>
      </w:r>
      <w:r w:rsidRPr="00633375">
        <w:rPr>
          <w:rFonts w:ascii="Times New Roman" w:hAnsi="Times New Roman"/>
          <w:iCs/>
          <w:sz w:val="24"/>
          <w:szCs w:val="24"/>
        </w:rPr>
        <w:t>к приказу по МБОУ</w:t>
      </w:r>
    </w:p>
    <w:p w:rsidR="00616CFE" w:rsidRPr="00633375" w:rsidRDefault="00616CFE" w:rsidP="00616CFE">
      <w:pPr>
        <w:tabs>
          <w:tab w:val="left" w:pos="6545"/>
        </w:tabs>
        <w:spacing w:after="0" w:line="240" w:lineRule="auto"/>
        <w:jc w:val="right"/>
        <w:textAlignment w:val="baseline"/>
        <w:rPr>
          <w:rFonts w:ascii="Times New Roman" w:hAnsi="Times New Roman"/>
          <w:iCs/>
          <w:sz w:val="24"/>
          <w:szCs w:val="24"/>
        </w:rPr>
      </w:pPr>
      <w:r w:rsidRPr="00633375">
        <w:rPr>
          <w:rFonts w:ascii="Times New Roman" w:hAnsi="Times New Roman"/>
          <w:iCs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iCs/>
          <w:sz w:val="24"/>
          <w:szCs w:val="24"/>
        </w:rPr>
        <w:t xml:space="preserve">    </w:t>
      </w:r>
      <w:r w:rsidRPr="00633375">
        <w:rPr>
          <w:rFonts w:ascii="Times New Roman" w:hAnsi="Times New Roman"/>
          <w:iCs/>
          <w:sz w:val="24"/>
          <w:szCs w:val="24"/>
        </w:rPr>
        <w:t>«</w:t>
      </w:r>
      <w:proofErr w:type="spellStart"/>
      <w:r w:rsidRPr="00633375">
        <w:rPr>
          <w:rFonts w:ascii="Times New Roman" w:hAnsi="Times New Roman"/>
          <w:iCs/>
          <w:sz w:val="24"/>
          <w:szCs w:val="24"/>
        </w:rPr>
        <w:t>Виноградовская</w:t>
      </w:r>
      <w:proofErr w:type="spellEnd"/>
      <w:r w:rsidRPr="00633375">
        <w:rPr>
          <w:rFonts w:ascii="Times New Roman" w:hAnsi="Times New Roman"/>
          <w:iCs/>
          <w:sz w:val="24"/>
          <w:szCs w:val="24"/>
        </w:rPr>
        <w:t xml:space="preserve"> средняя школа»</w:t>
      </w:r>
    </w:p>
    <w:p w:rsidR="00616CFE" w:rsidRPr="00633375" w:rsidRDefault="00616CFE" w:rsidP="00616CFE">
      <w:pPr>
        <w:tabs>
          <w:tab w:val="left" w:pos="180"/>
        </w:tabs>
        <w:spacing w:after="0" w:line="240" w:lineRule="auto"/>
        <w:jc w:val="center"/>
        <w:textAlignment w:val="baseline"/>
        <w:rPr>
          <w:rFonts w:ascii="Times New Roman" w:hAnsi="Times New Roman"/>
          <w:iCs/>
          <w:sz w:val="24"/>
          <w:szCs w:val="24"/>
        </w:rPr>
      </w:pPr>
      <w:r w:rsidRPr="00633375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</w:t>
      </w:r>
      <w:r w:rsidRPr="00633375">
        <w:rPr>
          <w:rFonts w:ascii="Times New Roman" w:hAnsi="Times New Roman"/>
          <w:iCs/>
          <w:sz w:val="24"/>
          <w:szCs w:val="24"/>
        </w:rPr>
        <w:t xml:space="preserve">      </w:t>
      </w:r>
      <w:r w:rsidRPr="00633375">
        <w:rPr>
          <w:rFonts w:ascii="Times New Roman" w:hAnsi="Times New Roman"/>
          <w:i/>
          <w:iCs/>
          <w:sz w:val="24"/>
          <w:szCs w:val="24"/>
        </w:rPr>
        <w:tab/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     </w:t>
      </w:r>
      <w:r w:rsidRPr="00633375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633375">
        <w:rPr>
          <w:rFonts w:ascii="Times New Roman" w:hAnsi="Times New Roman"/>
          <w:iCs/>
          <w:sz w:val="24"/>
          <w:szCs w:val="24"/>
        </w:rPr>
        <w:t xml:space="preserve">от </w:t>
      </w:r>
      <w:r>
        <w:rPr>
          <w:rFonts w:ascii="Times New Roman" w:hAnsi="Times New Roman"/>
          <w:iCs/>
          <w:sz w:val="24"/>
          <w:szCs w:val="24"/>
          <w:u w:val="single"/>
        </w:rPr>
        <w:t>30.12.2021</w:t>
      </w:r>
      <w:r w:rsidRPr="00633375">
        <w:rPr>
          <w:rFonts w:ascii="Times New Roman" w:hAnsi="Times New Roman"/>
          <w:iCs/>
          <w:sz w:val="24"/>
          <w:szCs w:val="24"/>
          <w:u w:val="single"/>
        </w:rPr>
        <w:t>г</w:t>
      </w:r>
      <w:r w:rsidRPr="00633375">
        <w:rPr>
          <w:rFonts w:ascii="Times New Roman" w:hAnsi="Times New Roman"/>
          <w:iCs/>
          <w:sz w:val="24"/>
          <w:szCs w:val="24"/>
        </w:rPr>
        <w:t xml:space="preserve">. № </w:t>
      </w:r>
      <w:r>
        <w:rPr>
          <w:rFonts w:ascii="Times New Roman" w:hAnsi="Times New Roman"/>
          <w:iCs/>
          <w:sz w:val="24"/>
          <w:szCs w:val="24"/>
          <w:u w:val="single"/>
        </w:rPr>
        <w:t>294</w:t>
      </w:r>
    </w:p>
    <w:p w:rsidR="00616CFE" w:rsidRDefault="00616CFE" w:rsidP="00616CFE">
      <w:pPr>
        <w:spacing w:after="0" w:line="240" w:lineRule="auto"/>
        <w:jc w:val="right"/>
        <w:textAlignment w:val="baseline"/>
        <w:rPr>
          <w:rFonts w:ascii="Times New Roman" w:hAnsi="Times New Roman"/>
          <w:i/>
          <w:iCs/>
          <w:color w:val="333333"/>
          <w:sz w:val="28"/>
        </w:rPr>
      </w:pPr>
    </w:p>
    <w:p w:rsidR="00616CFE" w:rsidRPr="00633375" w:rsidRDefault="00616CFE" w:rsidP="00616CFE">
      <w:pPr>
        <w:spacing w:after="0" w:line="240" w:lineRule="auto"/>
        <w:jc w:val="right"/>
        <w:textAlignment w:val="baseline"/>
        <w:rPr>
          <w:rFonts w:ascii="Times New Roman" w:hAnsi="Times New Roman"/>
          <w:i/>
          <w:iCs/>
          <w:color w:val="333333"/>
          <w:sz w:val="28"/>
        </w:rPr>
      </w:pPr>
      <w:r>
        <w:rPr>
          <w:rFonts w:ascii="Times New Roman" w:hAnsi="Times New Roman"/>
          <w:i/>
          <w:iCs/>
          <w:color w:val="333333"/>
          <w:sz w:val="28"/>
        </w:rPr>
        <w:t xml:space="preserve"> </w:t>
      </w:r>
      <w:r>
        <w:rPr>
          <w:rFonts w:ascii="Times New Roman" w:hAnsi="Times New Roman"/>
          <w:kern w:val="36"/>
          <w:sz w:val="42"/>
          <w:szCs w:val="42"/>
        </w:rPr>
        <w:t xml:space="preserve"> </w:t>
      </w:r>
    </w:p>
    <w:p w:rsidR="00616CFE" w:rsidRPr="00021D02" w:rsidRDefault="00616CFE" w:rsidP="00616CFE">
      <w:pPr>
        <w:shd w:val="clear" w:color="auto" w:fill="FFFFFF"/>
        <w:spacing w:after="168" w:line="240" w:lineRule="auto"/>
        <w:jc w:val="center"/>
        <w:textAlignment w:val="baseline"/>
        <w:outlineLvl w:val="0"/>
        <w:rPr>
          <w:rFonts w:ascii="Times New Roman" w:hAnsi="Times New Roman"/>
          <w:b/>
          <w:kern w:val="36"/>
          <w:sz w:val="32"/>
          <w:szCs w:val="32"/>
        </w:rPr>
      </w:pPr>
      <w:r w:rsidRPr="00021D02">
        <w:rPr>
          <w:rFonts w:ascii="Times New Roman" w:hAnsi="Times New Roman"/>
          <w:b/>
          <w:kern w:val="36"/>
          <w:sz w:val="32"/>
          <w:szCs w:val="32"/>
        </w:rPr>
        <w:t>Кодекс Этики и служебного (</w:t>
      </w:r>
      <w:proofErr w:type="spellStart"/>
      <w:r w:rsidRPr="00021D02">
        <w:rPr>
          <w:rFonts w:ascii="Times New Roman" w:hAnsi="Times New Roman"/>
          <w:b/>
          <w:kern w:val="36"/>
          <w:sz w:val="32"/>
          <w:szCs w:val="32"/>
        </w:rPr>
        <w:t>антикоррупционного</w:t>
      </w:r>
      <w:proofErr w:type="spellEnd"/>
      <w:r w:rsidRPr="00021D02">
        <w:rPr>
          <w:rFonts w:ascii="Times New Roman" w:hAnsi="Times New Roman"/>
          <w:b/>
          <w:kern w:val="36"/>
          <w:sz w:val="32"/>
          <w:szCs w:val="32"/>
        </w:rPr>
        <w:t>) поведения работников</w:t>
      </w:r>
      <w:r w:rsidRPr="00021D02">
        <w:rPr>
          <w:rFonts w:ascii="Times New Roman" w:hAnsi="Times New Roman"/>
          <w:b/>
          <w:color w:val="000000"/>
          <w:sz w:val="32"/>
          <w:szCs w:val="32"/>
          <w:bdr w:val="none" w:sz="0" w:space="0" w:color="auto" w:frame="1"/>
        </w:rPr>
        <w:t> </w:t>
      </w:r>
    </w:p>
    <w:p w:rsidR="00616CFE" w:rsidRPr="008757FA" w:rsidRDefault="00616CFE" w:rsidP="00616CFE">
      <w:pPr>
        <w:spacing w:after="0" w:line="28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1. Предмет и сфера действия Кодекса.</w:t>
      </w:r>
    </w:p>
    <w:p w:rsidR="00616CFE" w:rsidRPr="008757FA" w:rsidRDefault="00616CFE" w:rsidP="00616CFE">
      <w:pPr>
        <w:spacing w:after="0" w:line="285" w:lineRule="atLeast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 Образователь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ная организация обязана создать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необходимые условия для полной реализации положений Кодекса.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5.Изменения и дополнения в Кодекс могут вносить по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инициативе</w:t>
      </w:r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как отдельных педагогов, так и иных служб (Педагогического совета и Администрации) образовательного учреждения.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прибывшие</w:t>
      </w:r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обязательно знакомятся с данным документом, который находится в доступном месте.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МБОУ «</w:t>
      </w:r>
      <w:proofErr w:type="spellStart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Виноградовская</w:t>
      </w:r>
      <w:proofErr w:type="spellEnd"/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средняя школа» 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без исключения.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8.Данный Кодекс определяет основные нормы профессиональной этики, которые:</w:t>
      </w:r>
    </w:p>
    <w:p w:rsidR="00616CFE" w:rsidRPr="008757FA" w:rsidRDefault="00616CFE" w:rsidP="00616CFE">
      <w:pPr>
        <w:spacing w:after="0" w:line="285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  защищают их человеческую ценность и достоинство;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616CFE" w:rsidRPr="008757FA" w:rsidRDefault="00616CFE" w:rsidP="00616CFE">
      <w:pPr>
        <w:spacing w:after="0" w:line="285" w:lineRule="atLeast"/>
        <w:ind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 создают культуру образовательного учреждения, основанную на доверии, ответственности и справедливости;</w:t>
      </w:r>
    </w:p>
    <w:p w:rsidR="00616CFE" w:rsidRPr="008757FA" w:rsidRDefault="00616CFE" w:rsidP="00616CFE">
      <w:pPr>
        <w:spacing w:after="0" w:line="285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616CFE" w:rsidRPr="008757FA" w:rsidRDefault="00616CFE" w:rsidP="00616CFE">
      <w:pPr>
        <w:spacing w:after="0" w:line="285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bookmark0"/>
      <w:bookmarkEnd w:id="0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Статья 2. Цель Кодекса.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2.Кодекс: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1" w:name="bookmark2"/>
      <w:bookmarkEnd w:id="1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</w:t>
      </w:r>
      <w:proofErr w:type="spell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з</w:t>
      </w:r>
      <w:proofErr w:type="spell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</w:t>
      </w:r>
      <w:proofErr w:type="spell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конфессий</w:t>
      </w:r>
      <w:proofErr w:type="spell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способствовать межнациональному и межконфессиональному согласию;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н</w:t>
      </w:r>
      <w:proofErr w:type="spell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2" w:name="bookmark3"/>
      <w:bookmarkEnd w:id="2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4. Соблюдение законности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16CFE" w:rsidRPr="008757FA" w:rsidRDefault="00616CFE" w:rsidP="00616CFE">
      <w:pPr>
        <w:keepNext/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616CFE" w:rsidRPr="008757FA" w:rsidRDefault="00616CFE" w:rsidP="00616CFE">
      <w:pPr>
        <w:spacing w:after="0" w:line="285" w:lineRule="atLeast"/>
        <w:ind w:left="23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0" w:righ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3" w:name="bookmark4"/>
      <w:bookmarkEnd w:id="3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5. Требования к </w:t>
      </w:r>
      <w:proofErr w:type="spellStart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антикоррупционному</w:t>
      </w:r>
      <w:proofErr w:type="spellEnd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поведению сотрудников образовательного учреждения.</w:t>
      </w:r>
    </w:p>
    <w:p w:rsidR="00616CFE" w:rsidRPr="008757FA" w:rsidRDefault="00616CFE" w:rsidP="00616CFE">
      <w:pPr>
        <w:keepNext/>
        <w:spacing w:after="0" w:line="285" w:lineRule="atLeast"/>
        <w:ind w:left="20" w:righ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 не имеют права 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4.Отношения сотрудников и родителей не должны оказывать влияния на оценку личности и достижений детей.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 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4" w:name="bookmark5"/>
      <w:bookmarkEnd w:id="4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6. Обращение со служебной информацией.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4. При отборе и передаче информации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обучающимся</w:t>
      </w:r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616CFE" w:rsidRPr="008757FA" w:rsidRDefault="00616CFE" w:rsidP="00616CFE">
      <w:pPr>
        <w:spacing w:after="0" w:line="285" w:lineRule="atLeast"/>
        <w:ind w:left="4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616CFE" w:rsidRPr="008757FA" w:rsidRDefault="00616CFE" w:rsidP="00616CFE">
      <w:pPr>
        <w:spacing w:after="0" w:line="285" w:lineRule="atLeast"/>
        <w:ind w:left="4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616CFE" w:rsidRPr="008757FA" w:rsidRDefault="00616CFE" w:rsidP="00616CFE">
      <w:pPr>
        <w:spacing w:after="0" w:line="285" w:lineRule="atLeast"/>
        <w:ind w:left="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616CFE" w:rsidRPr="008757FA" w:rsidRDefault="00616CFE" w:rsidP="00616CFE">
      <w:pPr>
        <w:spacing w:after="0" w:line="285" w:lineRule="atLeast"/>
        <w:ind w:left="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4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5" w:name="bookmark6"/>
      <w:bookmarkEnd w:id="5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 xml:space="preserve">Статья 7. Этика поведения сотрудников, наделенных </w:t>
      </w:r>
      <w:proofErr w:type="spellStart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организационно</w:t>
      </w: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softHyphen/>
        <w:t>распорядительными</w:t>
      </w:r>
      <w:proofErr w:type="spellEnd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полномочиями по отношению к другим сотрудникам образовательного учреждения.</w:t>
      </w:r>
    </w:p>
    <w:p w:rsidR="00616CFE" w:rsidRPr="008757FA" w:rsidRDefault="00616CFE" w:rsidP="00616CFE">
      <w:pPr>
        <w:keepNext/>
        <w:spacing w:after="0" w:line="285" w:lineRule="atLeast"/>
        <w:ind w:left="4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40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616CFE" w:rsidRPr="008757FA" w:rsidRDefault="00616CFE" w:rsidP="00616CFE">
      <w:pPr>
        <w:spacing w:after="0" w:line="285" w:lineRule="atLeast"/>
        <w:ind w:left="40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2.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С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616CFE" w:rsidRPr="008757FA" w:rsidRDefault="00616CFE" w:rsidP="00616CFE">
      <w:pPr>
        <w:spacing w:after="0" w:line="285" w:lineRule="atLeast"/>
        <w:ind w:left="40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616CFE" w:rsidRPr="008757FA" w:rsidRDefault="00616CFE" w:rsidP="00616CFE">
      <w:pPr>
        <w:spacing w:after="0" w:line="285" w:lineRule="atLeast"/>
        <w:ind w:left="40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6" w:name="bookmark7"/>
      <w:bookmarkEnd w:id="6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8. Служебное общение.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основенность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частной жизни, личную и семейную тайну защиту чести, достоинства, своего доброго имени.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16CFE" w:rsidRPr="008757FA" w:rsidRDefault="00616CFE" w:rsidP="00616CFE">
      <w:pPr>
        <w:spacing w:after="0" w:line="285" w:lineRule="atLeast"/>
        <w:ind w:left="20" w:right="20" w:firstLine="34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- 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4.Педагоги сами выбирают подходящий стиль общения с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обучающимися</w:t>
      </w:r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, основанный на взаимном уважении.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5.В первую очередь, педагог должен быть требователен к себе. Требовательность педагога по отношению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к</w:t>
      </w:r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616CFE" w:rsidRPr="008757FA" w:rsidRDefault="00616CFE" w:rsidP="00616CFE">
      <w:pPr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12.Общение между педагогами.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616CFE" w:rsidRPr="008757FA" w:rsidRDefault="00616CFE" w:rsidP="00616CFE">
      <w:pPr>
        <w:spacing w:after="0" w:line="285" w:lineRule="atLeast"/>
        <w:ind w:left="10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616CFE" w:rsidRPr="008757FA" w:rsidRDefault="00616CFE" w:rsidP="00616CFE">
      <w:pPr>
        <w:spacing w:after="0" w:line="285" w:lineRule="atLeast"/>
        <w:ind w:left="10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616CFE" w:rsidRPr="008757FA" w:rsidRDefault="00616CFE" w:rsidP="00616CFE">
      <w:pPr>
        <w:spacing w:after="0" w:line="285" w:lineRule="atLeast"/>
        <w:ind w:left="10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616CFE" w:rsidRPr="008757FA" w:rsidRDefault="00616CFE" w:rsidP="00616CFE">
      <w:pPr>
        <w:spacing w:after="0" w:line="285" w:lineRule="atLeast"/>
        <w:ind w:left="102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616CFE" w:rsidRPr="008757FA" w:rsidRDefault="00616CFE" w:rsidP="00616CFE">
      <w:pPr>
        <w:spacing w:after="0" w:line="285" w:lineRule="atLeast"/>
        <w:ind w:left="10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13.  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В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заимоотношения с администрацией.</w:t>
      </w:r>
    </w:p>
    <w:p w:rsidR="00616CFE" w:rsidRPr="008757FA" w:rsidRDefault="00616CFE" w:rsidP="00616CFE">
      <w:pPr>
        <w:spacing w:after="0" w:line="285" w:lineRule="atLeast"/>
        <w:ind w:left="10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616CFE" w:rsidRPr="008757FA" w:rsidRDefault="00616CFE" w:rsidP="00616CFE">
      <w:pPr>
        <w:spacing w:after="0" w:line="285" w:lineRule="atLeast"/>
        <w:ind w:left="102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13.2. В ОУ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местители директора по УВР и ВР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</w:t>
      </w:r>
    </w:p>
    <w:p w:rsidR="00616CFE" w:rsidRPr="008757FA" w:rsidRDefault="00616CFE" w:rsidP="00616CFE">
      <w:pPr>
        <w:spacing w:after="0" w:line="285" w:lineRule="atLeast"/>
        <w:ind w:left="10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</w:t>
      </w: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lastRenderedPageBreak/>
        <w:t>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 xml:space="preserve"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  <w:proofErr w:type="gramEnd"/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13.10. В случае выявления преступной деятельности педагог</w:t>
      </w:r>
      <w:proofErr w:type="gramStart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а(</w:t>
      </w:r>
      <w:proofErr w:type="spellStart"/>
      <w:proofErr w:type="gram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ов</w:t>
      </w:r>
      <w:proofErr w:type="spellEnd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7" w:name="bookmark8"/>
      <w:bookmarkEnd w:id="7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Статья 9. Личность педагога.</w:t>
      </w:r>
    </w:p>
    <w:p w:rsidR="00616CFE" w:rsidRPr="008757FA" w:rsidRDefault="00616CFE" w:rsidP="00616CFE">
      <w:pPr>
        <w:keepNext/>
        <w:spacing w:after="0" w:line="285" w:lineRule="atLeast"/>
        <w:ind w:lef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616CFE" w:rsidRPr="008757FA" w:rsidRDefault="00616CFE" w:rsidP="00616CFE">
      <w:pPr>
        <w:spacing w:after="0" w:line="285" w:lineRule="atLeast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8" w:name="bookmark9"/>
      <w:bookmarkEnd w:id="8"/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Авторитет, честь, репутация.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16CFE" w:rsidRPr="008757FA" w:rsidRDefault="00616CFE" w:rsidP="00616CFE">
      <w:pPr>
        <w:spacing w:after="0" w:line="285" w:lineRule="atLeast"/>
        <w:ind w:left="20" w:right="2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616CFE" w:rsidRPr="008757FA" w:rsidRDefault="00616CFE" w:rsidP="00616CFE">
      <w:pPr>
        <w:spacing w:after="0" w:line="285" w:lineRule="atLeast"/>
        <w:ind w:lef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6CFE" w:rsidRPr="008757FA" w:rsidRDefault="00616CFE" w:rsidP="00616CFE">
      <w:pPr>
        <w:keepNext/>
        <w:spacing w:after="0" w:line="285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9" w:name="bookmark10"/>
      <w:bookmarkEnd w:id="9"/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Статья 10. Основные нормы.</w:t>
      </w:r>
    </w:p>
    <w:p w:rsidR="00616CFE" w:rsidRPr="008757FA" w:rsidRDefault="00616CFE" w:rsidP="00616CFE">
      <w:pPr>
        <w:keepNext/>
        <w:spacing w:after="0" w:line="285" w:lineRule="atLeast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616CFE" w:rsidRPr="008757FA" w:rsidRDefault="00616CFE" w:rsidP="00616CFE">
      <w:pPr>
        <w:spacing w:after="0" w:line="285" w:lineRule="atLeast"/>
        <w:ind w:left="23"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616CFE" w:rsidRPr="008757FA" w:rsidRDefault="00616CFE" w:rsidP="00616CFE">
      <w:pPr>
        <w:spacing w:after="0" w:line="285" w:lineRule="atLeast"/>
        <w:ind w:right="23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616CFE" w:rsidRDefault="00616CFE" w:rsidP="00616CFE">
      <w:pPr>
        <w:spacing w:after="0" w:line="285" w:lineRule="atLeast"/>
        <w:ind w:left="545" w:right="23" w:hanging="522"/>
        <w:jc w:val="both"/>
        <w:textAlignment w:val="baseline"/>
      </w:pPr>
      <w:r w:rsidRPr="008757FA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015F77" w:rsidRDefault="00015F77"/>
    <w:sectPr w:rsidR="00015F77" w:rsidSect="00616C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CFE"/>
    <w:rsid w:val="00015F77"/>
    <w:rsid w:val="00616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F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3678</Words>
  <Characters>20971</Characters>
  <Application>Microsoft Office Word</Application>
  <DocSecurity>0</DocSecurity>
  <Lines>174</Lines>
  <Paragraphs>49</Paragraphs>
  <ScaleCrop>false</ScaleCrop>
  <Company/>
  <LinksUpToDate>false</LinksUpToDate>
  <CharactersWithSpaces>24600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2022-02-15T09:20:00Z</dcterms:created>
  <dcterms:modified xsi:type="dcterms:W3CDTF">2022-02-15T09:20:00Z</dcterms:modified>
</cp:coreProperties>
</file>